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陈典雅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陈典雅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9C35CD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34503"/>
    <w:rsid w:val="16370B6E"/>
    <w:rsid w:val="1639149B"/>
    <w:rsid w:val="16604A35"/>
    <w:rsid w:val="166959C4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91104F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AF21AC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B8913E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10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2021-05-05T07:56:14Z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28065D4E026240C781802D785DFC6C13</vt:lpwstr>
  </property>
</Properties>
</file>